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6D56D3" w:rsidRPr="001921E3" w14:paraId="4A163D6C" w14:textId="77777777" w:rsidTr="00660908">
        <w:trPr>
          <w:trHeight w:val="283"/>
        </w:trPr>
        <w:tc>
          <w:tcPr>
            <w:tcW w:w="6535" w:type="dxa"/>
          </w:tcPr>
          <w:p w14:paraId="452C2863" w14:textId="77777777" w:rsidR="006D56D3" w:rsidRPr="001921E3" w:rsidRDefault="006D56D3" w:rsidP="00660908">
            <w:pPr>
              <w:jc w:val="center"/>
              <w:rPr>
                <w:sz w:val="28"/>
                <w:szCs w:val="28"/>
              </w:rPr>
            </w:pPr>
            <w:r w:rsidRPr="001921E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1921E3" w14:paraId="5FCC796A" w14:textId="77777777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F41CF" w14:textId="77777777" w:rsidR="006D56D3" w:rsidRPr="001921E3" w:rsidRDefault="001A6FD6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56D3" w:rsidRPr="001921E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1921E3" w14:paraId="2ECAD88E" w14:textId="77777777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AC1D5" w14:textId="77777777" w:rsidR="006D56D3" w:rsidRPr="001921E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1921E3" w14:paraId="2A7026F3" w14:textId="77777777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280B3" w14:textId="77777777" w:rsidR="006D56D3" w:rsidRPr="001921E3" w:rsidRDefault="001A6FD6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юстиции</w:t>
            </w:r>
            <w:r w:rsidR="006D56D3" w:rsidRPr="001921E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1921E3" w14:paraId="40EEFFD1" w14:textId="77777777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2FC8A" w14:textId="77777777" w:rsidR="006D56D3" w:rsidRPr="001921E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1921E3" w14:paraId="3713CBCA" w14:textId="77777777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8CBEB" w14:textId="77777777" w:rsidR="006D56D3" w:rsidRPr="001921E3" w:rsidRDefault="001A6FD6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Корчагин</w:t>
            </w:r>
          </w:p>
        </w:tc>
      </w:tr>
      <w:tr w:rsidR="006D56D3" w:rsidRPr="001921E3" w14:paraId="312A7DB9" w14:textId="77777777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DE0EC" w14:textId="77777777" w:rsidR="006D56D3" w:rsidRPr="001921E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1921E3" w14:paraId="3AF56203" w14:textId="77777777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600B1" w14:textId="77777777" w:rsidR="006D56D3" w:rsidRPr="001921E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1921E3" w14:paraId="7C33F467" w14:textId="77777777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DF384" w14:textId="77777777" w:rsidR="006D56D3" w:rsidRPr="001921E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70341185" w14:textId="77777777" w:rsidR="00CD1712" w:rsidRDefault="00CD1712" w:rsidP="00172726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8911022" w14:textId="77777777" w:rsidR="009E7F63" w:rsidRPr="007F1C28" w:rsidRDefault="00E54814" w:rsidP="00172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D1712">
        <w:rPr>
          <w:b/>
          <w:sz w:val="28"/>
          <w:szCs w:val="28"/>
        </w:rPr>
        <w:t xml:space="preserve">Прокуратурой </w:t>
      </w:r>
      <w:r w:rsidR="00F25648" w:rsidRPr="00CD1712">
        <w:rPr>
          <w:b/>
          <w:sz w:val="28"/>
          <w:szCs w:val="28"/>
        </w:rPr>
        <w:t xml:space="preserve">Волосовского </w:t>
      </w:r>
      <w:r w:rsidRPr="00CD1712">
        <w:rPr>
          <w:b/>
          <w:sz w:val="28"/>
          <w:szCs w:val="28"/>
        </w:rPr>
        <w:t xml:space="preserve">района </w:t>
      </w:r>
      <w:r w:rsidR="00CD1712" w:rsidRPr="007F1C28">
        <w:rPr>
          <w:b/>
          <w:color w:val="4B4B4B"/>
          <w:sz w:val="28"/>
          <w:szCs w:val="28"/>
        </w:rPr>
        <w:t>выявлены многочисленные нарушения в сфере обращения с отходами образовательными учреждениями района.</w:t>
      </w:r>
      <w:r w:rsidR="00CD1712" w:rsidRPr="007F1C28">
        <w:rPr>
          <w:b/>
          <w:sz w:val="28"/>
          <w:szCs w:val="28"/>
        </w:rPr>
        <w:t xml:space="preserve"> </w:t>
      </w:r>
    </w:p>
    <w:p w14:paraId="1024A2B9" w14:textId="77777777" w:rsidR="00CD1712" w:rsidRPr="007F1C28" w:rsidRDefault="00CD1712" w:rsidP="00CD171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4B4B4B"/>
          <w:sz w:val="20"/>
          <w:szCs w:val="20"/>
        </w:rPr>
      </w:pPr>
    </w:p>
    <w:p w14:paraId="688359CA" w14:textId="77777777" w:rsidR="000F0C83" w:rsidRDefault="000F0C83" w:rsidP="00CD171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</w:p>
    <w:p w14:paraId="12187845" w14:textId="77777777" w:rsidR="000F0C83" w:rsidRDefault="000F0C83" w:rsidP="00CD171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</w:p>
    <w:p w14:paraId="4FCAB965" w14:textId="77777777" w:rsidR="00CD1712" w:rsidRPr="000F0C83" w:rsidRDefault="00CD1712" w:rsidP="000F0C8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0F0C83">
        <w:rPr>
          <w:color w:val="4B4B4B"/>
          <w:sz w:val="28"/>
          <w:szCs w:val="28"/>
        </w:rPr>
        <w:t>Прокуратурой Волосовского района</w:t>
      </w:r>
      <w:r w:rsidRPr="000F0C83">
        <w:rPr>
          <w:sz w:val="28"/>
          <w:szCs w:val="28"/>
        </w:rPr>
        <w:t xml:space="preserve"> проведена проверка исполнения законодательства об охране окружающей среды и об отходах производства и потребления на территории района.</w:t>
      </w:r>
      <w:r w:rsidRPr="000F0C83">
        <w:rPr>
          <w:color w:val="4B4B4B"/>
          <w:sz w:val="28"/>
          <w:szCs w:val="28"/>
        </w:rPr>
        <w:t xml:space="preserve"> </w:t>
      </w:r>
    </w:p>
    <w:p w14:paraId="2F3738BA" w14:textId="77777777" w:rsidR="000F0C83" w:rsidRPr="000F0C83" w:rsidRDefault="000F0C83" w:rsidP="000F0C8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0F0C83">
        <w:rPr>
          <w:color w:val="4B4B4B"/>
          <w:sz w:val="28"/>
          <w:szCs w:val="28"/>
        </w:rPr>
        <w:t>Проведенной проверкой выявлены нарушения в деятельности образовательных учреждений Волосовского района в сфере обращения с отходами.</w:t>
      </w:r>
    </w:p>
    <w:p w14:paraId="7487F3A9" w14:textId="77777777" w:rsidR="000F0C83" w:rsidRPr="000F0C83" w:rsidRDefault="000F0C83" w:rsidP="000F0C8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0F0C83">
        <w:rPr>
          <w:color w:val="4B4B4B"/>
          <w:sz w:val="28"/>
          <w:szCs w:val="28"/>
        </w:rPr>
        <w:t>Установлено, что в ряде общеобразовательных и дошкольных образовательных учреждений в нарушение требований Федерального закона «Об отходах производства и потребления» и Порядка учета в области обращения с отходами, не разработаны проекты нормативов образования отходов и лимитов на их размещение, инструкции по обращению с отходами и должным образом не ведутся журналы учета образования отходов.</w:t>
      </w:r>
    </w:p>
    <w:p w14:paraId="1E9B8E29" w14:textId="77777777" w:rsidR="00CD1712" w:rsidRPr="000F0C83" w:rsidRDefault="00CD1712" w:rsidP="000F0C8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0F0C83">
        <w:rPr>
          <w:color w:val="4B4B4B"/>
          <w:sz w:val="28"/>
          <w:szCs w:val="28"/>
        </w:rPr>
        <w:t>По факту выявленных нарушений в адрес образовательных учреждений прокуратурой Волосовского района внесено 10 представлений с требованием об устранении нарушений закона и привлечении виновных лиц к дисциплинарной ответственности.</w:t>
      </w:r>
    </w:p>
    <w:p w14:paraId="50A986CC" w14:textId="77777777" w:rsidR="00CD1712" w:rsidRPr="000F0C83" w:rsidRDefault="00CD1712" w:rsidP="000F0C8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0F0C83">
        <w:rPr>
          <w:color w:val="4B4B4B"/>
          <w:sz w:val="28"/>
          <w:szCs w:val="28"/>
        </w:rPr>
        <w:t xml:space="preserve">Фактическое устранение выявленных нарушений поставлено прокуратурой </w:t>
      </w:r>
      <w:r w:rsidR="007F1C28" w:rsidRPr="000F0C83">
        <w:rPr>
          <w:color w:val="4B4B4B"/>
          <w:sz w:val="28"/>
          <w:szCs w:val="28"/>
        </w:rPr>
        <w:t xml:space="preserve">района </w:t>
      </w:r>
      <w:r w:rsidRPr="000F0C83">
        <w:rPr>
          <w:color w:val="4B4B4B"/>
          <w:sz w:val="28"/>
          <w:szCs w:val="28"/>
        </w:rPr>
        <w:t>на контроль.</w:t>
      </w:r>
    </w:p>
    <w:p w14:paraId="12A51A07" w14:textId="77777777" w:rsidR="00567CF2" w:rsidRDefault="00567CF2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14:paraId="62E430D1" w14:textId="77777777" w:rsidR="00CD1712" w:rsidRDefault="00CD1712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14:paraId="6731BD8E" w14:textId="77777777" w:rsidR="006D56D3" w:rsidRPr="00531A5B" w:rsidRDefault="006D56D3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31A5B">
        <w:rPr>
          <w:sz w:val="28"/>
          <w:szCs w:val="28"/>
        </w:rPr>
        <w:t>Помощник прокурора района</w:t>
      </w:r>
      <w:r w:rsidR="00064F1E" w:rsidRPr="00531A5B">
        <w:rPr>
          <w:sz w:val="28"/>
          <w:szCs w:val="28"/>
        </w:rPr>
        <w:t xml:space="preserve">  </w:t>
      </w:r>
      <w:r w:rsidRPr="00531A5B">
        <w:rPr>
          <w:sz w:val="28"/>
          <w:szCs w:val="28"/>
        </w:rPr>
        <w:t xml:space="preserve">                                   </w:t>
      </w:r>
      <w:r w:rsidR="00064F1E" w:rsidRPr="00531A5B">
        <w:rPr>
          <w:sz w:val="28"/>
          <w:szCs w:val="28"/>
        </w:rPr>
        <w:t xml:space="preserve">                 </w:t>
      </w:r>
      <w:r w:rsidR="00776C47" w:rsidRPr="00531A5B">
        <w:rPr>
          <w:sz w:val="28"/>
          <w:szCs w:val="28"/>
        </w:rPr>
        <w:t xml:space="preserve">      </w:t>
      </w:r>
      <w:r w:rsidRPr="00531A5B">
        <w:rPr>
          <w:sz w:val="28"/>
          <w:szCs w:val="28"/>
        </w:rPr>
        <w:t xml:space="preserve">     К.</w:t>
      </w:r>
      <w:r w:rsidR="00064F1E" w:rsidRPr="00531A5B">
        <w:rPr>
          <w:sz w:val="28"/>
          <w:szCs w:val="28"/>
        </w:rPr>
        <w:t>О</w:t>
      </w:r>
      <w:r w:rsidRPr="00531A5B">
        <w:rPr>
          <w:sz w:val="28"/>
          <w:szCs w:val="28"/>
        </w:rPr>
        <w:t xml:space="preserve">. </w:t>
      </w:r>
      <w:r w:rsidR="00064F1E" w:rsidRPr="00531A5B">
        <w:rPr>
          <w:sz w:val="28"/>
          <w:szCs w:val="28"/>
        </w:rPr>
        <w:t>Затонская</w:t>
      </w:r>
    </w:p>
    <w:sectPr w:rsidR="006D56D3" w:rsidRPr="00531A5B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AB"/>
    <w:rsid w:val="00010FFC"/>
    <w:rsid w:val="000527AE"/>
    <w:rsid w:val="00064F1E"/>
    <w:rsid w:val="000811AB"/>
    <w:rsid w:val="000E368D"/>
    <w:rsid w:val="000F0C83"/>
    <w:rsid w:val="001107C1"/>
    <w:rsid w:val="00152B86"/>
    <w:rsid w:val="00172726"/>
    <w:rsid w:val="001826FC"/>
    <w:rsid w:val="001921E3"/>
    <w:rsid w:val="001A6FD6"/>
    <w:rsid w:val="001D1EDA"/>
    <w:rsid w:val="001D23E4"/>
    <w:rsid w:val="001F7A20"/>
    <w:rsid w:val="00224CE9"/>
    <w:rsid w:val="0023273A"/>
    <w:rsid w:val="00242988"/>
    <w:rsid w:val="002808C2"/>
    <w:rsid w:val="00281611"/>
    <w:rsid w:val="002C0F6B"/>
    <w:rsid w:val="00301EBB"/>
    <w:rsid w:val="003041C2"/>
    <w:rsid w:val="00321CCD"/>
    <w:rsid w:val="0033262D"/>
    <w:rsid w:val="0039768A"/>
    <w:rsid w:val="00433996"/>
    <w:rsid w:val="00452769"/>
    <w:rsid w:val="00495754"/>
    <w:rsid w:val="004E4A0A"/>
    <w:rsid w:val="005171D2"/>
    <w:rsid w:val="00531A5B"/>
    <w:rsid w:val="00567CF2"/>
    <w:rsid w:val="005F4F43"/>
    <w:rsid w:val="00633852"/>
    <w:rsid w:val="00655249"/>
    <w:rsid w:val="00656F63"/>
    <w:rsid w:val="00660908"/>
    <w:rsid w:val="00663B65"/>
    <w:rsid w:val="006D56D3"/>
    <w:rsid w:val="006E0FF6"/>
    <w:rsid w:val="006E5FEC"/>
    <w:rsid w:val="007407B6"/>
    <w:rsid w:val="00776C47"/>
    <w:rsid w:val="007E636F"/>
    <w:rsid w:val="007F1C28"/>
    <w:rsid w:val="008054C3"/>
    <w:rsid w:val="008974E9"/>
    <w:rsid w:val="008A5907"/>
    <w:rsid w:val="008C0BD4"/>
    <w:rsid w:val="0090487E"/>
    <w:rsid w:val="009246F3"/>
    <w:rsid w:val="009D415D"/>
    <w:rsid w:val="009E7F63"/>
    <w:rsid w:val="00A61123"/>
    <w:rsid w:val="00AE72F8"/>
    <w:rsid w:val="00B26909"/>
    <w:rsid w:val="00B72C70"/>
    <w:rsid w:val="00C274B1"/>
    <w:rsid w:val="00C779F5"/>
    <w:rsid w:val="00C83FB7"/>
    <w:rsid w:val="00CA47B7"/>
    <w:rsid w:val="00CB76FA"/>
    <w:rsid w:val="00CD1712"/>
    <w:rsid w:val="00D75081"/>
    <w:rsid w:val="00DE3888"/>
    <w:rsid w:val="00DF0559"/>
    <w:rsid w:val="00E16047"/>
    <w:rsid w:val="00E444B1"/>
    <w:rsid w:val="00E54814"/>
    <w:rsid w:val="00E577D9"/>
    <w:rsid w:val="00E77863"/>
    <w:rsid w:val="00EA7555"/>
    <w:rsid w:val="00EC1D7B"/>
    <w:rsid w:val="00EE574E"/>
    <w:rsid w:val="00F01B2F"/>
    <w:rsid w:val="00F25648"/>
    <w:rsid w:val="00FB4331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01A74"/>
  <w14:defaultImageDpi w14:val="0"/>
  <w15:docId w15:val="{784F5EC1-6578-46CF-9AAD-470BE08A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811AB"/>
    <w:pPr>
      <w:autoSpaceDE w:val="0"/>
      <w:autoSpaceDN w:val="0"/>
      <w:adjustRightInd w:val="0"/>
      <w:spacing w:after="0" w:line="240" w:lineRule="auto"/>
    </w:pPr>
  </w:style>
  <w:style w:type="character" w:customStyle="1" w:styleId="w">
    <w:name w:val="w"/>
    <w:basedOn w:val="a0"/>
    <w:uiPriority w:val="99"/>
    <w:rsid w:val="000811A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81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uiPriority w:val="99"/>
    <w:rsid w:val="009E7F63"/>
    <w:rPr>
      <w:rFonts w:cs="Times New Roman"/>
    </w:rPr>
  </w:style>
  <w:style w:type="character" w:customStyle="1" w:styleId="a6">
    <w:name w:val="Основной текст_"/>
    <w:basedOn w:val="a0"/>
    <w:link w:val="11"/>
    <w:uiPriority w:val="99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1">
    <w:name w:val="Основной текст1"/>
    <w:basedOn w:val="a"/>
    <w:link w:val="a6"/>
    <w:uiPriority w:val="99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  <w:lang w:val="ru-RU" w:eastAsia="ru-RU"/>
    </w:rPr>
  </w:style>
  <w:style w:type="paragraph" w:customStyle="1" w:styleId="ConsNonformat">
    <w:name w:val="ConsNonformat"/>
    <w:link w:val="ConsNonformat0"/>
    <w:uiPriority w:val="99"/>
    <w:rsid w:val="0011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styleId="a9">
    <w:name w:val="Title"/>
    <w:basedOn w:val="a"/>
    <w:next w:val="aa"/>
    <w:link w:val="ab"/>
    <w:uiPriority w:val="99"/>
    <w:qFormat/>
    <w:rsid w:val="00CD1712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ab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Body Text"/>
    <w:basedOn w:val="a"/>
    <w:link w:val="ac"/>
    <w:uiPriority w:val="99"/>
    <w:rsid w:val="00CD171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9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Прокуратура Ленинградской области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subject/>
  <dc:creator>Прокурор</dc:creator>
  <cp:keywords/>
  <dc:description/>
  <cp:lastModifiedBy>Алмаз</cp:lastModifiedBy>
  <cp:revision>2</cp:revision>
  <cp:lastPrinted>2018-03-22T10:22:00Z</cp:lastPrinted>
  <dcterms:created xsi:type="dcterms:W3CDTF">2025-06-02T15:02:00Z</dcterms:created>
  <dcterms:modified xsi:type="dcterms:W3CDTF">2025-06-02T15:02:00Z</dcterms:modified>
</cp:coreProperties>
</file>